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9B86D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5A94D562" w14:textId="77777777" w:rsidR="00953AF7" w:rsidRPr="00340636" w:rsidRDefault="00953AF7" w:rsidP="00953AF7">
      <w:pPr>
        <w:rPr>
          <w:rFonts w:ascii="Calibri" w:hAnsi="Calibri" w:cs="Calibri"/>
        </w:rPr>
      </w:pPr>
    </w:p>
    <w:p w14:paraId="1ACAFBC0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7828C4D8" w14:textId="77777777" w:rsidR="00874C10" w:rsidRPr="00340636" w:rsidRDefault="00874C10" w:rsidP="00874C10">
      <w:pPr>
        <w:rPr>
          <w:rFonts w:ascii="Calibri" w:hAnsi="Calibri" w:cs="Calibri"/>
        </w:rPr>
      </w:pPr>
    </w:p>
    <w:p w14:paraId="4F149957" w14:textId="3F2BCE11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None</w:t>
      </w:r>
    </w:p>
    <w:p w14:paraId="644B76A5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3E138231" w14:textId="41D4AF2E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No</w:t>
      </w:r>
    </w:p>
    <w:p w14:paraId="0D765B02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108E20F7" w14:textId="76306C65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No</w:t>
      </w:r>
    </w:p>
    <w:p w14:paraId="379350EA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2993E8CA" w14:textId="06FDB540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90% vs 10%</w:t>
      </w:r>
    </w:p>
    <w:p w14:paraId="2A5667AC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4FD4069A" w14:textId="7B3F6B06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091530" w:rsidRPr="00091530">
        <w:rPr>
          <w:rFonts w:ascii="Calibri" w:hAnsi="Calibri" w:cs="Calibri"/>
          <w:color w:val="FF0000"/>
        </w:rPr>
        <w:t>Don’t have one</w:t>
      </w:r>
    </w:p>
    <w:p w14:paraId="140E28FA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E46A8ED" w14:textId="2A7C48EE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Parts manager</w:t>
      </w:r>
    </w:p>
    <w:p w14:paraId="77CB8F72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574AF249" w14:textId="0EEF756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Yes/ownership</w:t>
      </w:r>
    </w:p>
    <w:p w14:paraId="713DCDAE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B089361" w14:textId="7E722FDF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Not sure</w:t>
      </w:r>
    </w:p>
    <w:p w14:paraId="430AE427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3DF8603" w14:textId="5C5AB9B8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No but we should</w:t>
      </w:r>
    </w:p>
    <w:p w14:paraId="0124CC67" w14:textId="77777777" w:rsidR="00857621" w:rsidRPr="00340636" w:rsidRDefault="00857621" w:rsidP="00524407">
      <w:pPr>
        <w:rPr>
          <w:rFonts w:ascii="Calibri" w:hAnsi="Calibri" w:cs="Calibri"/>
        </w:rPr>
      </w:pPr>
    </w:p>
    <w:p w14:paraId="7BC23E71" w14:textId="3D5A2295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Yes</w:t>
      </w:r>
    </w:p>
    <w:p w14:paraId="65E269A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39FB8FDF" w14:textId="45A46BE2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There is a pricing matrix set up</w:t>
      </w:r>
    </w:p>
    <w:p w14:paraId="02CB28F2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6EE719A" w14:textId="67A94302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Haven’t</w:t>
      </w:r>
    </w:p>
    <w:p w14:paraId="448908CC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58236182" w14:textId="71C5AFCF" w:rsidR="004105E0" w:rsidRPr="0009153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Not yet, working on it</w:t>
      </w:r>
    </w:p>
    <w:p w14:paraId="6060AB8A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77A1BBE0" w14:textId="44B495E4" w:rsidR="004105E0" w:rsidRPr="0009153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091530">
        <w:rPr>
          <w:rFonts w:ascii="Calibri" w:hAnsi="Calibri" w:cs="Calibri"/>
        </w:rPr>
        <w:t xml:space="preserve"> </w:t>
      </w:r>
      <w:r w:rsidR="00091530" w:rsidRPr="00091530">
        <w:rPr>
          <w:rFonts w:ascii="Calibri" w:hAnsi="Calibri" w:cs="Calibri"/>
          <w:color w:val="FF0000"/>
        </w:rPr>
        <w:t>None at the moment, but would like to provide it soon</w:t>
      </w:r>
    </w:p>
    <w:p w14:paraId="12B16C0D" w14:textId="77777777" w:rsidR="00874C10" w:rsidRPr="00340636" w:rsidRDefault="00874C10" w:rsidP="00524407">
      <w:pPr>
        <w:rPr>
          <w:rFonts w:ascii="Calibri" w:hAnsi="Calibri" w:cs="Calibri"/>
        </w:rPr>
      </w:pPr>
    </w:p>
    <w:p w14:paraId="3B8AE2F3" w14:textId="7CC7CE15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091530" w:rsidRPr="00091530">
        <w:rPr>
          <w:rFonts w:ascii="Calibri" w:hAnsi="Calibri" w:cs="Calibri"/>
          <w:color w:val="FF0000"/>
        </w:rPr>
        <w:t>We have a display that everyone can see</w:t>
      </w:r>
    </w:p>
    <w:p w14:paraId="5A314EE8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30ACF0D3" w14:textId="4A10C54F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091530" w:rsidRPr="00091530">
        <w:rPr>
          <w:rFonts w:ascii="Calibri" w:hAnsi="Calibri" w:cs="Calibri"/>
          <w:color w:val="FF0000"/>
        </w:rPr>
        <w:t>Adding it to every new and used car</w:t>
      </w:r>
    </w:p>
    <w:p w14:paraId="759FA09F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07E1E907" w14:textId="0F2875B2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050BA7">
        <w:rPr>
          <w:rFonts w:ascii="Calibri" w:hAnsi="Calibri" w:cs="Calibri"/>
        </w:rPr>
        <w:t xml:space="preserve"> </w:t>
      </w:r>
      <w:r w:rsidR="00050BA7" w:rsidRPr="00050BA7">
        <w:rPr>
          <w:rFonts w:ascii="Calibri" w:hAnsi="Calibri" w:cs="Calibri"/>
          <w:color w:val="FF0000"/>
        </w:rPr>
        <w:t>No</w:t>
      </w:r>
    </w:p>
    <w:p w14:paraId="00B56F5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B7DF0A4" w14:textId="2FC427B8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050BA7" w:rsidRPr="00050BA7">
        <w:rPr>
          <w:rFonts w:ascii="Calibri" w:hAnsi="Calibri" w:cs="Calibri"/>
          <w:color w:val="FF0000"/>
        </w:rPr>
        <w:t>Just one parts manager</w:t>
      </w:r>
    </w:p>
    <w:p w14:paraId="3985A3B7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56E66424" w14:textId="1B96AD3D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050BA7">
        <w:rPr>
          <w:rFonts w:ascii="Calibri" w:hAnsi="Calibri" w:cs="Calibri"/>
        </w:rPr>
        <w:t xml:space="preserve"> None</w:t>
      </w:r>
    </w:p>
    <w:p w14:paraId="5F9CAFEA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91580FF" w14:textId="58F192B1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050BA7">
        <w:rPr>
          <w:rFonts w:ascii="Calibri" w:hAnsi="Calibri" w:cs="Calibri"/>
        </w:rPr>
        <w:t xml:space="preserve"> </w:t>
      </w:r>
      <w:r w:rsidR="00050BA7" w:rsidRPr="00050BA7">
        <w:rPr>
          <w:rFonts w:ascii="Calibri" w:hAnsi="Calibri" w:cs="Calibri"/>
          <w:color w:val="FF0000"/>
        </w:rPr>
        <w:t>Yes</w:t>
      </w:r>
    </w:p>
    <w:p w14:paraId="69027A12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F11F0AA" w14:textId="56023D1C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050BA7" w:rsidRPr="00050BA7">
        <w:rPr>
          <w:rFonts w:ascii="Calibri" w:hAnsi="Calibri" w:cs="Calibri"/>
          <w:color w:val="FF0000"/>
        </w:rPr>
        <w:t>Getting the customer back into the store</w:t>
      </w:r>
    </w:p>
    <w:p w14:paraId="0E4A615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685B15B" w14:textId="678D7232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050BA7" w:rsidRPr="00050BA7">
        <w:rPr>
          <w:rFonts w:ascii="Calibri" w:hAnsi="Calibri" w:cs="Calibri"/>
          <w:color w:val="FF0000"/>
        </w:rPr>
        <w:t>Techs ordering parts they don’t need and not sending them back</w:t>
      </w:r>
    </w:p>
    <w:p w14:paraId="61F1CCF8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45128ED" w14:textId="65E776BF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050BA7">
        <w:rPr>
          <w:rFonts w:ascii="Calibri" w:hAnsi="Calibri" w:cs="Calibri"/>
        </w:rPr>
        <w:t xml:space="preserve"> </w:t>
      </w:r>
      <w:r w:rsidR="00050BA7" w:rsidRPr="00050BA7">
        <w:rPr>
          <w:rFonts w:ascii="Calibri" w:hAnsi="Calibri" w:cs="Calibri"/>
          <w:color w:val="FF0000"/>
        </w:rPr>
        <w:t>not sure</w:t>
      </w:r>
    </w:p>
    <w:p w14:paraId="089BD5F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D6CB567" w14:textId="1071B82F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050BA7">
        <w:rPr>
          <w:rFonts w:ascii="Calibri" w:hAnsi="Calibri" w:cs="Calibri"/>
        </w:rPr>
        <w:t xml:space="preserve"> </w:t>
      </w:r>
      <w:r w:rsidR="00050BA7" w:rsidRPr="00050BA7">
        <w:rPr>
          <w:rFonts w:ascii="Calibri" w:hAnsi="Calibri" w:cs="Calibri"/>
          <w:color w:val="FF0000"/>
        </w:rPr>
        <w:t>2</w:t>
      </w:r>
    </w:p>
    <w:p w14:paraId="2E782B9A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32D7E19" w14:textId="0B9AC442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050BA7">
        <w:rPr>
          <w:rFonts w:ascii="Calibri" w:hAnsi="Calibri" w:cs="Calibri"/>
        </w:rPr>
        <w:t xml:space="preserve"> </w:t>
      </w:r>
      <w:r w:rsidR="00050BA7" w:rsidRPr="00050BA7">
        <w:rPr>
          <w:rFonts w:ascii="Calibri" w:hAnsi="Calibri" w:cs="Calibri"/>
          <w:color w:val="FF0000"/>
        </w:rPr>
        <w:t>More hands on training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58A49" w14:textId="77777777" w:rsidR="001A6FC9" w:rsidRDefault="001A6FC9">
      <w:r>
        <w:separator/>
      </w:r>
    </w:p>
  </w:endnote>
  <w:endnote w:type="continuationSeparator" w:id="0">
    <w:p w14:paraId="1D4E9109" w14:textId="77777777" w:rsidR="001A6FC9" w:rsidRDefault="001A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A055F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DCE98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3A372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A12061B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3A981" w14:textId="77777777" w:rsidR="001A6FC9" w:rsidRDefault="001A6FC9">
      <w:r>
        <w:separator/>
      </w:r>
    </w:p>
  </w:footnote>
  <w:footnote w:type="continuationSeparator" w:id="0">
    <w:p w14:paraId="34DDAA4E" w14:textId="77777777" w:rsidR="001A6FC9" w:rsidRDefault="001A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B502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1FE4" w14:textId="2971AE45" w:rsidR="009D5BCF" w:rsidRDefault="00B66D6B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55D4C98" wp14:editId="069F544C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50BA7"/>
    <w:rsid w:val="000627C1"/>
    <w:rsid w:val="00076504"/>
    <w:rsid w:val="00081BF8"/>
    <w:rsid w:val="00083762"/>
    <w:rsid w:val="00091530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A6FC9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530BE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0D10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66D6B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34485"/>
  <w15:chartTrackingRefBased/>
  <w15:docId w15:val="{839B0B68-D1AC-458D-A73C-2A7F78C8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C22544-FB58-42C2-9A9C-811D5E103E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Chad Morris</cp:lastModifiedBy>
  <cp:revision>2</cp:revision>
  <cp:lastPrinted>2022-03-23T21:34:00Z</cp:lastPrinted>
  <dcterms:created xsi:type="dcterms:W3CDTF">2022-03-23T21:40:00Z</dcterms:created>
  <dcterms:modified xsi:type="dcterms:W3CDTF">2022-03-23T21:40:00Z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